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0" w:firstLineChars="7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第三课时 能在数位中表示各数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教学内容：教科书28、29页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教学建议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本节课的内容是在数位中用不同的方式表示数，设计了三个</w:t>
      </w:r>
      <w:bookmarkStart w:id="0" w:name="_GoBack"/>
      <w:bookmarkEnd w:id="0"/>
      <w:r>
        <w:rPr>
          <w:rFonts w:hint="eastAsia" w:ascii="宋体" w:hAnsi="宋体"/>
          <w:sz w:val="32"/>
          <w:szCs w:val="32"/>
        </w:rPr>
        <w:t>活动，具有一个共同点，就是在数位中表示数。不同点是：活动一用数字，活动二用小棒，活动三用不同的图形。课堂活动要按照教材的三个活动设计意图抓住重点，突破难点。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教学目标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经历在数位表中摆卡片、小棒和图形表示数的过程，了解1000以内数的组成。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知道1000以内的数是由几个百、几个十和几个一组成的。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了解可以用不同的方式表示数，体会“数位”在计数中的重要性。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教学重难点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重点：用不同图形表示在数位表中表示数以及数的组成。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难点：用不同图形表示数位上的数。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教学准备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教师：数位表、数字卡片、多媒体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教学过程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一、问题导入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一个一个地数，从489数到502.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数位顺序表：我们已经学习过哪些数位？它们的排列顺序是怎样的？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二、探索新知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1、摆数字卡片。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拿出0、2、3的卡片，提问：用下面的数字卡片摆出不同的三位数并读出来。为什么这样读？怎样写呢？师在学生回答讨论后总结：这个数的百位上面摆2，十位上摆0，个位上可以摆3写作：203，我们读作：二百零三，百位上表示2个百，个位上表示3个三。请学生依次说出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（引导小结渗透：请学生说出自己的摆放位置，并提醒学生0不能在最高位读出来。末尾的0不读，但是要写。）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2、画小棒表示数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教师启发引导：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我们用计数器表示数时，个位上一个珠表示一，十位上一个数表示十，现在如果用小棒代替算珠，用数位代替计算器，你能在数位表中画小棒表示出513吗？试一试。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千位  百位  十位  个位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（学生自己画小棒，然后全班交流。）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3、用图形表示各数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教师启发：如果任选三种图形分别表示1个百、一个十和一个一，你能在数位表中画出图形表示325吗？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（让学生自己画图，然后交流不同的画法。重点说一说每种图形表示的意义。如1个方框表示一个百，百位上3个方框表示3个百等）。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三、巩固新知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1、在数位表中表示216，并说出这个数是由（    ）个百、（    ）个十和（    ）个一组成的？怎样读？ 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2、师在数位表上面写出1000.问：这个数是由什么组成，读作什么？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预设A：有学生会读，就让他说出怎样读的？为什么这样读。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预设B：没有学生会读，师问：这个数是由（    ）个千组成的，怎样写？怎样读？哪几个数位没有？怎样写呢？怎么读？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出示例3的3幅图，请学生思考：我们读写千以内的数的时候都是从哪个方向开始的？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末尾有0的时候，我们怎样写？要不要读？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总结：读千以内的数都是从左边开始读写的，也就是从最高位开始读写的，末尾有0的时候，我们不读，但是要写，并板书。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2.教学“试一试”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出示“试一试”后问：这两幅图有什么相同的和不同的？请你们在小组里面讨论。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小组汇报后总结：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左图的末尾没有算珠，只写不读。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右图的中间没有算珠，既写又读。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四、达标反馈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教师展开大屏幕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提问：从图上面你能看出来是怎样数数的吗？你会一百一百地数数吗？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学生回答后填数。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写出与下面各数相邻的两个数。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 ）599（ ）  （  ）800（ ）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完成“想想做做”第5题。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学生读题后师问：573的3表示几个几？跟哪个方块图相连？306的3呢？230的3呢？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学生交流、合作完成练习。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完成“想想做做”第6题。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学生独立完成后师生讨论解题规律。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完成“想想做做”第4题。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独立完成后集体评价。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课堂小结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这节课我们学习了哪些内容？有什么收获和体会？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我们读写数时要从哪儿开始？千位上是几就读几千，百位上是几就读几百，个位上是几就读几。如果中间有一个0就直接读零，末尾不管有几个0都不读。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布置作业：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课本29页练一练。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第一题：6、5、3、7、8、一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第二题：598、600、799、801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板书设计</w:t>
      </w:r>
    </w:p>
    <w:p>
      <w:pPr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能在数位上表示各数</w:t>
      </w:r>
    </w:p>
    <w:p>
      <w:pPr>
        <w:ind w:firstLine="1120" w:firstLineChars="3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千位  百位  十位  个位    </w:t>
      </w:r>
    </w:p>
    <w:p>
      <w:pPr>
        <w:rPr>
          <w:rFonts w:hint="eastAsia" w:ascii="宋体" w:hAnsi="宋体"/>
          <w:sz w:val="32"/>
          <w:szCs w:val="32"/>
        </w:rPr>
      </w:pP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color w:val="FF6600"/>
          <w:sz w:val="32"/>
          <w:szCs w:val="32"/>
        </w:rPr>
        <w:t>教学资料包</w:t>
      </w:r>
    </w:p>
    <w:p>
      <w:pPr>
        <w:ind w:firstLine="4800" w:firstLineChars="150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数位</w:t>
      </w:r>
    </w:p>
    <w:p>
      <w:pPr>
        <w:ind w:firstLine="800" w:firstLineChars="250"/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不同计数单位，按照一定顺序排列，它们所占位置叫做数位．在整数中的数位是从右往左，逐渐变大：第一位是个位，第二位是十位，第三位是百位，第四位是千位，第五位是万位，第六位是十万位，第七位是百万位，第八位是千万位，以此类推．同一个数字，由于所在数位不同，计数单位不同，所表示数值也就不同。 对于每一个数都应当有一个名称，以自然数来说，自然数是无限多的，如果每一个自然数都用一个独立的名称来读出它，这是非常不方便的，也是不可能做到的。为了解决这个问题，人们创造出一种计数制度，就是现在我们使用的十进制计数法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0C3227"/>
    <w:multiLevelType w:val="multilevel"/>
    <w:tmpl w:val="200C3227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03030"/>
    <w:rsid w:val="00350081"/>
    <w:rsid w:val="00403030"/>
    <w:rsid w:val="006F04BA"/>
    <w:rsid w:val="00795E54"/>
    <w:rsid w:val="065F1690"/>
    <w:rsid w:val="6CD7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277</Words>
  <Characters>1584</Characters>
  <Lines>13</Lines>
  <Paragraphs>3</Paragraphs>
  <TotalTime>0</TotalTime>
  <ScaleCrop>false</ScaleCrop>
  <LinksUpToDate>false</LinksUpToDate>
  <CharactersWithSpaces>1858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2018-08-29T03:22:00Z</dcterms:created>
  <dc:creator>Administrator</dc:creator>
  <cp:lastModifiedBy>Administrator</cp:lastModifiedBy>
  <dcterms:modified xsi:type="dcterms:W3CDTF">2023-12-29T02:47:52Z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D82BC16FDE8240A1B3CBFC45865D59F9</vt:lpwstr>
  </property>
</Properties>
</file>